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2888" w14:textId="77777777" w:rsidR="008157BD" w:rsidRDefault="008157BD" w:rsidP="008157BD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42C0BA0" wp14:editId="08C6F882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F12D46" w14:textId="77777777"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1A62A7F4" w14:textId="77777777"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55D20718" w14:textId="77777777"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Pr="00835F1D">
        <w:rPr>
          <w:b/>
          <w:bCs/>
          <w:sz w:val="40"/>
          <w:szCs w:val="40"/>
        </w:rPr>
        <w:t>области</w:t>
      </w:r>
    </w:p>
    <w:p w14:paraId="7566FA2F" w14:textId="77777777" w:rsidR="008157BD" w:rsidRPr="00835F1D" w:rsidRDefault="008157BD" w:rsidP="008157BD">
      <w:pPr>
        <w:jc w:val="center"/>
        <w:rPr>
          <w:b/>
          <w:szCs w:val="28"/>
        </w:rPr>
      </w:pPr>
    </w:p>
    <w:p w14:paraId="0A98CE72" w14:textId="77777777" w:rsidR="008157BD" w:rsidRPr="004D5CA8" w:rsidRDefault="008157BD" w:rsidP="008157BD">
      <w:pPr>
        <w:jc w:val="center"/>
        <w:rPr>
          <w:b/>
          <w:szCs w:val="28"/>
        </w:rPr>
      </w:pPr>
    </w:p>
    <w:p w14:paraId="23349826" w14:textId="77777777" w:rsidR="008157BD" w:rsidRPr="00AE4FC3" w:rsidRDefault="008157BD" w:rsidP="008157BD">
      <w:pPr>
        <w:pStyle w:val="a3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33BDAE24" w14:textId="77777777" w:rsidR="008157BD" w:rsidRPr="00C44486" w:rsidRDefault="008157BD" w:rsidP="008157BD">
      <w:pPr>
        <w:jc w:val="center"/>
        <w:rPr>
          <w:b/>
          <w:szCs w:val="28"/>
        </w:rPr>
      </w:pPr>
    </w:p>
    <w:p w14:paraId="0ECE67BC" w14:textId="77777777" w:rsidR="008157BD" w:rsidRPr="00C44486" w:rsidRDefault="008157BD" w:rsidP="008157BD">
      <w:pPr>
        <w:jc w:val="center"/>
        <w:rPr>
          <w:b/>
          <w:szCs w:val="28"/>
        </w:rPr>
      </w:pPr>
    </w:p>
    <w:p w14:paraId="1F6E43CE" w14:textId="3C7DC5F0" w:rsidR="008157BD" w:rsidRPr="00EA68F9" w:rsidRDefault="008F350A" w:rsidP="008157BD">
      <w:pPr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29</w:t>
      </w:r>
      <w:r w:rsidR="008157BD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="00B52B31">
        <w:rPr>
          <w:color w:val="000000" w:themeColor="text1"/>
          <w:szCs w:val="28"/>
        </w:rPr>
        <w:t>.2023</w:t>
      </w:r>
      <w:r w:rsidR="008157BD" w:rsidRPr="00EA68F9">
        <w:rPr>
          <w:color w:val="000000" w:themeColor="text1"/>
          <w:szCs w:val="28"/>
        </w:rPr>
        <w:t xml:space="preserve">                       </w:t>
      </w:r>
      <w:r w:rsidR="008157BD">
        <w:rPr>
          <w:color w:val="000000" w:themeColor="text1"/>
          <w:szCs w:val="28"/>
        </w:rPr>
        <w:t xml:space="preserve">          </w:t>
      </w:r>
      <w:r w:rsidR="008157BD" w:rsidRPr="00EA68F9">
        <w:rPr>
          <w:color w:val="000000" w:themeColor="text1"/>
          <w:szCs w:val="28"/>
        </w:rPr>
        <w:t xml:space="preserve">                 </w:t>
      </w:r>
      <w:r w:rsidR="008157BD">
        <w:rPr>
          <w:color w:val="000000" w:themeColor="text1"/>
          <w:szCs w:val="28"/>
        </w:rPr>
        <w:t xml:space="preserve">                                                    </w:t>
      </w:r>
      <w:r w:rsidR="008157BD">
        <w:rPr>
          <w:b/>
          <w:color w:val="000000" w:themeColor="text1"/>
          <w:szCs w:val="28"/>
        </w:rPr>
        <w:t xml:space="preserve">  </w:t>
      </w:r>
      <w:r w:rsidR="008157BD" w:rsidRPr="00EA68F9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170</w:t>
      </w:r>
    </w:p>
    <w:p w14:paraId="5B4EBB33" w14:textId="77777777" w:rsidR="00B413CE" w:rsidRDefault="00B413CE" w:rsidP="00397E0C">
      <w:pPr>
        <w:ind w:left="-567"/>
        <w:jc w:val="both"/>
      </w:pPr>
    </w:p>
    <w:p w14:paraId="767076A8" w14:textId="77777777" w:rsidR="00B413CE" w:rsidRPr="00B802FA" w:rsidRDefault="00B413CE" w:rsidP="00397E0C">
      <w:pPr>
        <w:ind w:left="-567"/>
        <w:jc w:val="both"/>
        <w:rPr>
          <w:szCs w:val="28"/>
        </w:rPr>
      </w:pPr>
    </w:p>
    <w:p w14:paraId="5384F0C8" w14:textId="082C29E5" w:rsidR="00F268AA" w:rsidRPr="001863C4" w:rsidRDefault="004D29BC" w:rsidP="004305DA">
      <w:pPr>
        <w:ind w:left="-567" w:right="-1"/>
        <w:jc w:val="center"/>
        <w:rPr>
          <w:b/>
          <w:szCs w:val="28"/>
        </w:rPr>
      </w:pPr>
      <w:r w:rsidRPr="001863C4">
        <w:rPr>
          <w:b/>
          <w:szCs w:val="28"/>
        </w:rPr>
        <w:t xml:space="preserve">О внесении изменений в Постановление </w:t>
      </w:r>
      <w:proofErr w:type="gramStart"/>
      <w:r w:rsidRPr="001863C4">
        <w:rPr>
          <w:b/>
          <w:szCs w:val="28"/>
        </w:rPr>
        <w:t>администрации</w:t>
      </w:r>
      <w:proofErr w:type="gramEnd"/>
      <w:r w:rsidRPr="001863C4">
        <w:rPr>
          <w:b/>
          <w:szCs w:val="28"/>
        </w:rPr>
        <w:t xml:space="preserve"> ЗАТО Озерный от 21.04.2020 г</w:t>
      </w:r>
      <w:r w:rsidR="002F06EA" w:rsidRPr="001863C4">
        <w:rPr>
          <w:b/>
          <w:szCs w:val="28"/>
        </w:rPr>
        <w:t>.</w:t>
      </w:r>
      <w:r w:rsidRPr="001863C4">
        <w:rPr>
          <w:b/>
          <w:szCs w:val="28"/>
        </w:rPr>
        <w:t xml:space="preserve">  № 82-Р «</w:t>
      </w:r>
      <w:r w:rsidR="007C7249" w:rsidRPr="001863C4">
        <w:rPr>
          <w:b/>
          <w:szCs w:val="28"/>
        </w:rPr>
        <w:t xml:space="preserve">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</w:t>
      </w:r>
      <w:proofErr w:type="gramStart"/>
      <w:r w:rsidR="007C7249" w:rsidRPr="001863C4">
        <w:rPr>
          <w:b/>
          <w:szCs w:val="28"/>
        </w:rPr>
        <w:t>территории</w:t>
      </w:r>
      <w:proofErr w:type="gramEnd"/>
      <w:r w:rsidR="007C7249" w:rsidRPr="001863C4">
        <w:rPr>
          <w:b/>
          <w:szCs w:val="28"/>
        </w:rPr>
        <w:t xml:space="preserve"> ЗАТО Озерный Тверской области</w:t>
      </w:r>
      <w:r w:rsidRPr="001863C4">
        <w:rPr>
          <w:b/>
          <w:szCs w:val="28"/>
        </w:rPr>
        <w:t>»</w:t>
      </w:r>
    </w:p>
    <w:p w14:paraId="2E161C46" w14:textId="77777777" w:rsidR="00B802FA" w:rsidRDefault="00B802FA" w:rsidP="00B802FA">
      <w:pPr>
        <w:tabs>
          <w:tab w:val="left" w:pos="920"/>
          <w:tab w:val="left" w:pos="1100"/>
        </w:tabs>
        <w:ind w:left="-567"/>
        <w:jc w:val="both"/>
      </w:pPr>
    </w:p>
    <w:p w14:paraId="7ACED850" w14:textId="7126FA1D" w:rsidR="00CA0F7E" w:rsidRDefault="000B7FBA" w:rsidP="004D29BC">
      <w:pPr>
        <w:shd w:val="clear" w:color="auto" w:fill="FFFFFF"/>
        <w:spacing w:before="77"/>
        <w:ind w:left="-567" w:firstLine="1275"/>
        <w:jc w:val="both"/>
      </w:pPr>
      <w:r>
        <w:t xml:space="preserve">В </w:t>
      </w:r>
      <w:r w:rsidR="007C7249">
        <w:t xml:space="preserve">соответствии с Федеральным законом от 29.12.2012 г. № 273-ФЗ «Об образовании в Российской Федерации», законом Тверской области от 17.07.2013 г. № 60-ЗО «О регулировании отдельных вопросов в сфере образования в Тверской области», </w:t>
      </w:r>
      <w:r w:rsidR="0026671A">
        <w:t>постановлением Правительства Тверской области от 26.01.2016 года № 17-пп «Об  установлении 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Тверской области», постановлением Правительства Тверской области от 30.12.2016 года № 443-пп «</w:t>
      </w:r>
      <w:r w:rsidR="0026671A" w:rsidRPr="00A82314">
        <w:t>О родительской плате за присмотр и уход за ребенком в образовательных организациях, реализующих образовательную программу дошкольного образования</w:t>
      </w:r>
      <w:r w:rsidR="0026671A">
        <w:t>»,</w:t>
      </w:r>
      <w:r w:rsidR="0026671A">
        <w:rPr>
          <w:szCs w:val="28"/>
        </w:rPr>
        <w:t xml:space="preserve"> ст. 35, 36 </w:t>
      </w:r>
      <w:proofErr w:type="gramStart"/>
      <w:r w:rsidR="0026671A">
        <w:rPr>
          <w:szCs w:val="28"/>
        </w:rPr>
        <w:t>Устава</w:t>
      </w:r>
      <w:proofErr w:type="gramEnd"/>
      <w:r w:rsidR="0026671A">
        <w:rPr>
          <w:szCs w:val="28"/>
        </w:rPr>
        <w:t xml:space="preserve"> ЗАТО Озерный Тверской области, </w:t>
      </w:r>
      <w:r w:rsidR="007C7249">
        <w:t xml:space="preserve">в целях реализации прав детей на равные возможности получения дошкольного образования, прав родителей по выбору форм получения ребёнком дошкольного образования, </w:t>
      </w:r>
      <w:r w:rsidR="004D29BC">
        <w:t>п о с т а н о в л я ю</w:t>
      </w:r>
      <w:r w:rsidR="00B413CE">
        <w:t>:</w:t>
      </w:r>
    </w:p>
    <w:p w14:paraId="2EBF9F59" w14:textId="3513017F" w:rsidR="002F06EA" w:rsidRDefault="002F06EA" w:rsidP="002F06EA">
      <w:pPr>
        <w:pStyle w:val="a5"/>
        <w:numPr>
          <w:ilvl w:val="0"/>
          <w:numId w:val="6"/>
        </w:numPr>
        <w:shd w:val="clear" w:color="auto" w:fill="FFFFFF"/>
        <w:spacing w:before="120" w:after="120"/>
        <w:ind w:left="-567" w:firstLine="1276"/>
        <w:contextualSpacing w:val="0"/>
        <w:jc w:val="both"/>
      </w:pPr>
      <w:r>
        <w:t xml:space="preserve">Утвердить изменения, которые вносятся в постановление </w:t>
      </w:r>
      <w:proofErr w:type="gramStart"/>
      <w:r>
        <w:t>администрации</w:t>
      </w:r>
      <w:proofErr w:type="gramEnd"/>
      <w:r>
        <w:t xml:space="preserve"> ЗАТО Озерный </w:t>
      </w:r>
      <w:r w:rsidRPr="002F06EA">
        <w:t>от 21.04.2020 г</w:t>
      </w:r>
      <w:r>
        <w:t>.</w:t>
      </w:r>
      <w:r w:rsidRPr="002F06EA">
        <w:t xml:space="preserve">  № 82-Р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</w:t>
      </w:r>
      <w:proofErr w:type="gramStart"/>
      <w:r w:rsidRPr="002F06EA">
        <w:t>территории</w:t>
      </w:r>
      <w:proofErr w:type="gramEnd"/>
      <w:r w:rsidRPr="002F06EA">
        <w:t xml:space="preserve"> ЗАТО Озерный Тверской области»</w:t>
      </w:r>
      <w:r>
        <w:t>.</w:t>
      </w:r>
    </w:p>
    <w:p w14:paraId="54FE9C4F" w14:textId="401F5F08" w:rsidR="004D29BC" w:rsidRDefault="002F06EA" w:rsidP="0093458A">
      <w:pPr>
        <w:pStyle w:val="a5"/>
        <w:numPr>
          <w:ilvl w:val="1"/>
          <w:numId w:val="6"/>
        </w:numPr>
        <w:shd w:val="clear" w:color="auto" w:fill="FFFFFF"/>
        <w:spacing w:before="120" w:after="120"/>
        <w:ind w:left="709" w:firstLine="0"/>
        <w:contextualSpacing w:val="0"/>
        <w:jc w:val="both"/>
      </w:pPr>
      <w:r w:rsidRPr="0093458A">
        <w:t>П</w:t>
      </w:r>
      <w:r w:rsidR="004D29BC" w:rsidRPr="0093458A">
        <w:t>ун</w:t>
      </w:r>
      <w:r w:rsidRPr="0093458A">
        <w:t>кт 1</w:t>
      </w:r>
      <w:r w:rsidR="004D29BC" w:rsidRPr="0093458A">
        <w:t xml:space="preserve"> изложить в новой редакции:</w:t>
      </w:r>
    </w:p>
    <w:p w14:paraId="0E8D7D64" w14:textId="77777777" w:rsidR="008F350A" w:rsidRPr="0093458A" w:rsidRDefault="008F350A" w:rsidP="008F350A">
      <w:pPr>
        <w:pStyle w:val="a5"/>
        <w:shd w:val="clear" w:color="auto" w:fill="FFFFFF"/>
        <w:spacing w:before="120" w:after="120"/>
        <w:ind w:left="709"/>
        <w:contextualSpacing w:val="0"/>
        <w:jc w:val="both"/>
      </w:pPr>
    </w:p>
    <w:p w14:paraId="71DDABEE" w14:textId="2335E47D" w:rsidR="009A358C" w:rsidRPr="004D29BC" w:rsidRDefault="004D29BC" w:rsidP="002F06EA">
      <w:pPr>
        <w:pStyle w:val="a5"/>
        <w:spacing w:before="120" w:after="120"/>
        <w:ind w:left="-425" w:firstLine="1134"/>
        <w:contextualSpacing w:val="0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9A358C" w:rsidRPr="004D29BC">
        <w:rPr>
          <w:szCs w:val="28"/>
        </w:rPr>
        <w:t xml:space="preserve">Установить плату, взимаемую с 01 </w:t>
      </w:r>
      <w:r w:rsidR="004305DA" w:rsidRPr="004D29BC">
        <w:rPr>
          <w:szCs w:val="28"/>
        </w:rPr>
        <w:t>января</w:t>
      </w:r>
      <w:r w:rsidR="007F0A92" w:rsidRPr="004D29BC">
        <w:rPr>
          <w:szCs w:val="28"/>
        </w:rPr>
        <w:t xml:space="preserve"> 202</w:t>
      </w:r>
      <w:r w:rsidR="00B52B31">
        <w:rPr>
          <w:szCs w:val="28"/>
        </w:rPr>
        <w:t>4</w:t>
      </w:r>
      <w:r w:rsidR="009A358C" w:rsidRPr="004D29BC">
        <w:rPr>
          <w:szCs w:val="28"/>
        </w:rPr>
        <w:t xml:space="preserve"> года с родителей (законных представителей) за присмотр и уход за детьми (далее - родительская плата) в муниципальных дошкольных образовательных учреждениях ЗАТО Озерный, реализующих образовательную программу дошкольного образования, в размере </w:t>
      </w:r>
      <w:r w:rsidR="00B52B31">
        <w:rPr>
          <w:szCs w:val="28"/>
        </w:rPr>
        <w:t>94</w:t>
      </w:r>
      <w:r w:rsidR="009A358C" w:rsidRPr="004D29BC">
        <w:rPr>
          <w:szCs w:val="28"/>
        </w:rPr>
        <w:t xml:space="preserve"> (</w:t>
      </w:r>
      <w:r w:rsidR="004305DA" w:rsidRPr="004D29BC">
        <w:rPr>
          <w:szCs w:val="28"/>
        </w:rPr>
        <w:t>Девяносто</w:t>
      </w:r>
      <w:r w:rsidR="00B52B31">
        <w:rPr>
          <w:szCs w:val="28"/>
        </w:rPr>
        <w:t xml:space="preserve"> четыре</w:t>
      </w:r>
      <w:r w:rsidR="00BD11FE">
        <w:rPr>
          <w:szCs w:val="28"/>
        </w:rPr>
        <w:t>)</w:t>
      </w:r>
      <w:r w:rsidR="00C765DE" w:rsidRPr="004D29BC">
        <w:rPr>
          <w:szCs w:val="28"/>
        </w:rPr>
        <w:t xml:space="preserve"> рубл</w:t>
      </w:r>
      <w:r w:rsidR="00B52B31">
        <w:rPr>
          <w:szCs w:val="28"/>
        </w:rPr>
        <w:t>я</w:t>
      </w:r>
      <w:r w:rsidR="009A358C" w:rsidRPr="004D29BC">
        <w:rPr>
          <w:szCs w:val="28"/>
        </w:rPr>
        <w:t xml:space="preserve"> </w:t>
      </w:r>
      <w:r w:rsidR="008F350A">
        <w:rPr>
          <w:szCs w:val="28"/>
        </w:rPr>
        <w:t>89</w:t>
      </w:r>
      <w:r w:rsidR="009A358C" w:rsidRPr="004D29BC">
        <w:rPr>
          <w:szCs w:val="28"/>
        </w:rPr>
        <w:t xml:space="preserve"> копе</w:t>
      </w:r>
      <w:r w:rsidR="008F350A">
        <w:rPr>
          <w:szCs w:val="28"/>
        </w:rPr>
        <w:t>ек</w:t>
      </w:r>
      <w:r>
        <w:rPr>
          <w:szCs w:val="28"/>
        </w:rPr>
        <w:t xml:space="preserve"> в день на одного ребенка.»</w:t>
      </w:r>
    </w:p>
    <w:p w14:paraId="20A83B28" w14:textId="77777777" w:rsidR="00A75DBE" w:rsidRPr="00A75DBE" w:rsidRDefault="00A75DBE" w:rsidP="001C20B4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 w:eastAsia="x-none"/>
        </w:rPr>
      </w:pPr>
      <w:r w:rsidRPr="00A75DBE">
        <w:rPr>
          <w:bCs/>
          <w:szCs w:val="28"/>
          <w:lang w:eastAsia="x-none"/>
        </w:rPr>
        <w:t xml:space="preserve">Контроль за исполнением настоящего постановления возложить </w:t>
      </w:r>
      <w:r w:rsidRPr="00A75DBE">
        <w:rPr>
          <w:bCs/>
          <w:szCs w:val="28"/>
          <w:lang w:eastAsia="x-none"/>
        </w:rPr>
        <w:br/>
        <w:t xml:space="preserve">на руководителя отдела образования И.А. Гаранину.  </w:t>
      </w:r>
    </w:p>
    <w:p w14:paraId="6A29BF2C" w14:textId="77777777" w:rsidR="00A75DBE" w:rsidRPr="00A75DBE" w:rsidRDefault="00A75DBE" w:rsidP="00A75DBE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 w:eastAsia="x-none"/>
        </w:rPr>
      </w:pPr>
      <w:r w:rsidRPr="00A75DBE">
        <w:rPr>
          <w:bCs/>
          <w:szCs w:val="28"/>
          <w:lang w:eastAsia="x-none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7" w:history="1">
        <w:r w:rsidRPr="00A75DBE">
          <w:rPr>
            <w:bCs/>
            <w:lang w:eastAsia="x-none"/>
          </w:rPr>
          <w:t>www.ozerny.ru</w:t>
        </w:r>
      </w:hyperlink>
      <w:r w:rsidRPr="00A75DBE">
        <w:rPr>
          <w:bCs/>
          <w:szCs w:val="28"/>
          <w:lang w:eastAsia="x-none"/>
        </w:rPr>
        <w:t>).</w:t>
      </w:r>
    </w:p>
    <w:p w14:paraId="25739F3C" w14:textId="0FEECB97" w:rsidR="00036E26" w:rsidRPr="00A75DBE" w:rsidRDefault="009A358C" w:rsidP="001C20B4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 w:eastAsia="x-none"/>
        </w:rPr>
      </w:pPr>
      <w:r w:rsidRPr="00A75DBE">
        <w:rPr>
          <w:bCs/>
          <w:szCs w:val="28"/>
          <w:lang w:eastAsia="x-none"/>
        </w:rPr>
        <w:t>Данное постановление вступает в силу со дня его подписания, распространяется на правоотношения, возникшие с 01.</w:t>
      </w:r>
      <w:r w:rsidR="00BD13E8" w:rsidRPr="00A75DBE">
        <w:rPr>
          <w:bCs/>
          <w:szCs w:val="28"/>
          <w:lang w:eastAsia="x-none"/>
        </w:rPr>
        <w:t>01</w:t>
      </w:r>
      <w:r w:rsidRPr="00A75DBE">
        <w:rPr>
          <w:bCs/>
          <w:szCs w:val="28"/>
          <w:lang w:eastAsia="x-none"/>
        </w:rPr>
        <w:t>.202</w:t>
      </w:r>
      <w:r w:rsidR="00B52B31">
        <w:rPr>
          <w:bCs/>
          <w:szCs w:val="28"/>
          <w:lang w:eastAsia="x-none"/>
        </w:rPr>
        <w:t>4</w:t>
      </w:r>
      <w:r w:rsidRPr="00A75DBE">
        <w:rPr>
          <w:bCs/>
          <w:szCs w:val="28"/>
          <w:lang w:eastAsia="x-none"/>
        </w:rPr>
        <w:t xml:space="preserve"> года</w:t>
      </w:r>
      <w:r w:rsidR="00A75DBE" w:rsidRPr="00A75DBE">
        <w:rPr>
          <w:bCs/>
          <w:szCs w:val="28"/>
          <w:lang w:eastAsia="x-none"/>
        </w:rPr>
        <w:t>.</w:t>
      </w:r>
    </w:p>
    <w:p w14:paraId="5FB07A91" w14:textId="77777777" w:rsidR="00036E26" w:rsidRDefault="00036E26" w:rsidP="000B7FBA">
      <w:pPr>
        <w:ind w:left="-567" w:firstLine="1275"/>
        <w:jc w:val="both"/>
        <w:rPr>
          <w:szCs w:val="28"/>
        </w:rPr>
      </w:pPr>
    </w:p>
    <w:p w14:paraId="105AE83E" w14:textId="77777777" w:rsidR="00036E26" w:rsidRDefault="00036E26" w:rsidP="000B7FBA">
      <w:pPr>
        <w:ind w:left="-567" w:firstLine="1275"/>
        <w:jc w:val="both"/>
        <w:rPr>
          <w:szCs w:val="28"/>
        </w:rPr>
      </w:pPr>
    </w:p>
    <w:p w14:paraId="183CF5F4" w14:textId="77777777" w:rsidR="000D51A3" w:rsidRDefault="000D51A3" w:rsidP="00B802FA">
      <w:pPr>
        <w:ind w:hanging="567"/>
        <w:jc w:val="both"/>
      </w:pPr>
    </w:p>
    <w:p w14:paraId="6726C1A4" w14:textId="77777777" w:rsidR="00BD11FE" w:rsidRDefault="005A1BD7" w:rsidP="00BD1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Cs w:val="28"/>
        </w:rPr>
      </w:pPr>
      <w:r>
        <w:t xml:space="preserve">   </w:t>
      </w:r>
      <w:proofErr w:type="gramStart"/>
      <w:r w:rsidR="00BD11FE">
        <w:rPr>
          <w:szCs w:val="28"/>
        </w:rPr>
        <w:t>Глава</w:t>
      </w:r>
      <w:proofErr w:type="gramEnd"/>
      <w:r w:rsidR="00BD11FE">
        <w:rPr>
          <w:szCs w:val="28"/>
        </w:rPr>
        <w:t xml:space="preserve"> </w:t>
      </w:r>
      <w:r w:rsidR="00BD11FE" w:rsidRPr="00461CA1">
        <w:rPr>
          <w:szCs w:val="28"/>
        </w:rPr>
        <w:t xml:space="preserve">ЗАТО Озерный </w:t>
      </w:r>
      <w:r w:rsidR="00BD11FE" w:rsidRPr="00461CA1">
        <w:rPr>
          <w:szCs w:val="28"/>
        </w:rPr>
        <w:tab/>
      </w:r>
      <w:r w:rsidR="00BD11FE">
        <w:rPr>
          <w:szCs w:val="28"/>
        </w:rPr>
        <w:t xml:space="preserve"> </w:t>
      </w:r>
      <w:r w:rsidR="00BD11FE" w:rsidRPr="00461CA1">
        <w:rPr>
          <w:szCs w:val="28"/>
        </w:rPr>
        <w:t xml:space="preserve">    </w:t>
      </w:r>
      <w:r w:rsidR="00BD11FE">
        <w:rPr>
          <w:szCs w:val="28"/>
        </w:rPr>
        <w:t xml:space="preserve">      </w:t>
      </w:r>
      <w:r w:rsidR="00BD11FE" w:rsidRPr="00461CA1">
        <w:rPr>
          <w:szCs w:val="28"/>
        </w:rPr>
        <w:t xml:space="preserve">  </w:t>
      </w:r>
      <w:r w:rsidR="00BD11FE">
        <w:rPr>
          <w:szCs w:val="28"/>
        </w:rPr>
        <w:t xml:space="preserve">                    </w:t>
      </w:r>
      <w:r w:rsidR="00BD11FE">
        <w:rPr>
          <w:szCs w:val="28"/>
        </w:rPr>
        <w:tab/>
        <w:t>Н.А. Яковлева</w:t>
      </w:r>
    </w:p>
    <w:p w14:paraId="0F60256B" w14:textId="1A2AB30E" w:rsidR="00467B34" w:rsidRDefault="00BD11FE" w:rsidP="00BD11FE">
      <w:pPr>
        <w:jc w:val="both"/>
      </w:pPr>
      <w:r>
        <w:rPr>
          <w:szCs w:val="28"/>
        </w:rPr>
        <w:br w:type="page"/>
      </w:r>
    </w:p>
    <w:p w14:paraId="1FB2C677" w14:textId="7F03932B" w:rsidR="00816F8C" w:rsidRDefault="00816F8C" w:rsidP="008B0A46">
      <w:pPr>
        <w:ind w:left="-284" w:firstLine="1275"/>
        <w:jc w:val="both"/>
      </w:pPr>
      <w:r>
        <w:lastRenderedPageBreak/>
        <w:t>Проект постановления подготовлен – отдел</w:t>
      </w:r>
      <w:r w:rsidR="00B25332">
        <w:t>ом</w:t>
      </w:r>
      <w:r>
        <w:t xml:space="preserve"> об</w:t>
      </w:r>
      <w:r w:rsidR="00B25332">
        <w:t>разования администрации ЗАТО Озе</w:t>
      </w:r>
      <w:r>
        <w:t xml:space="preserve">рный, </w:t>
      </w:r>
      <w:r w:rsidR="004D29BC">
        <w:t>р</w:t>
      </w:r>
      <w:r>
        <w:t>уководител</w:t>
      </w:r>
      <w:r w:rsidR="004D29BC">
        <w:t>ь</w:t>
      </w:r>
      <w:r>
        <w:t xml:space="preserve"> отдела образования администрации ЗАТО Озерный   ______________</w:t>
      </w:r>
      <w:r w:rsidR="00AA708B">
        <w:t xml:space="preserve"> И.А. </w:t>
      </w:r>
      <w:r w:rsidR="00CD207B">
        <w:t xml:space="preserve">Гаранина </w:t>
      </w:r>
      <w:r w:rsidR="008F350A">
        <w:t>29</w:t>
      </w:r>
      <w:bookmarkStart w:id="0" w:name="_GoBack"/>
      <w:bookmarkEnd w:id="0"/>
      <w:r w:rsidR="00C765DE" w:rsidRPr="00C765DE">
        <w:t>.</w:t>
      </w:r>
      <w:r w:rsidR="001863C4">
        <w:t>1</w:t>
      </w:r>
      <w:r w:rsidR="008F350A">
        <w:t>2</w:t>
      </w:r>
      <w:r w:rsidR="00CD207B" w:rsidRPr="00C765DE">
        <w:t>.202</w:t>
      </w:r>
      <w:r w:rsidR="008F350A">
        <w:t>3</w:t>
      </w:r>
      <w:r w:rsidR="00CB6895">
        <w:t xml:space="preserve"> </w:t>
      </w:r>
      <w:r>
        <w:t>г.</w:t>
      </w:r>
    </w:p>
    <w:p w14:paraId="28749009" w14:textId="77777777" w:rsidR="00816F8C" w:rsidRDefault="00816F8C" w:rsidP="00816F8C">
      <w:pPr>
        <w:ind w:left="-567"/>
        <w:jc w:val="both"/>
      </w:pPr>
      <w:r>
        <w:t xml:space="preserve"> </w:t>
      </w:r>
    </w:p>
    <w:p w14:paraId="1AC663B7" w14:textId="77777777" w:rsidR="00816F8C" w:rsidRDefault="00816F8C" w:rsidP="00816F8C">
      <w:pPr>
        <w:ind w:left="-567"/>
        <w:jc w:val="both"/>
      </w:pPr>
    </w:p>
    <w:p w14:paraId="47EC3108" w14:textId="77777777" w:rsidR="00816F8C" w:rsidRDefault="00816F8C" w:rsidP="00816F8C">
      <w:pPr>
        <w:ind w:left="-567"/>
        <w:jc w:val="both"/>
      </w:pPr>
    </w:p>
    <w:p w14:paraId="4B21D9AC" w14:textId="77777777" w:rsidR="00816F8C" w:rsidRDefault="00816F8C" w:rsidP="00816F8C">
      <w:pPr>
        <w:ind w:left="-567"/>
        <w:jc w:val="both"/>
      </w:pPr>
    </w:p>
    <w:p w14:paraId="6CA8662F" w14:textId="77777777" w:rsidR="00816F8C" w:rsidRDefault="00816F8C" w:rsidP="00816F8C">
      <w:pPr>
        <w:ind w:left="-567"/>
        <w:jc w:val="both"/>
      </w:pPr>
    </w:p>
    <w:p w14:paraId="13651CF3" w14:textId="77777777" w:rsidR="00816F8C" w:rsidRDefault="00816F8C" w:rsidP="008B0A46">
      <w:pPr>
        <w:ind w:left="-284"/>
        <w:jc w:val="both"/>
      </w:pPr>
      <w:r>
        <w:t>Согласовано:</w:t>
      </w:r>
    </w:p>
    <w:p w14:paraId="29146421" w14:textId="77777777" w:rsidR="00816F8C" w:rsidRDefault="00816F8C" w:rsidP="008B0A46">
      <w:pPr>
        <w:ind w:left="-284"/>
        <w:jc w:val="both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6972"/>
        <w:gridCol w:w="2667"/>
      </w:tblGrid>
      <w:tr w:rsidR="00816F8C" w14:paraId="7A17F7BF" w14:textId="77777777" w:rsidTr="0030583F">
        <w:tc>
          <w:tcPr>
            <w:tcW w:w="6972" w:type="dxa"/>
          </w:tcPr>
          <w:p w14:paraId="0E521544" w14:textId="77777777" w:rsidR="00816F8C" w:rsidRDefault="00816F8C" w:rsidP="008B0A46">
            <w:pPr>
              <w:ind w:left="175"/>
            </w:pPr>
            <w:r>
              <w:t xml:space="preserve">Заместитель главы </w:t>
            </w:r>
            <w:proofErr w:type="gramStart"/>
            <w:r>
              <w:t>администрации</w:t>
            </w:r>
            <w:proofErr w:type="gramEnd"/>
            <w:r w:rsidRPr="004000C4">
              <w:t xml:space="preserve"> </w:t>
            </w:r>
            <w:r>
              <w:t xml:space="preserve">ЗАТО Озерный </w:t>
            </w:r>
          </w:p>
          <w:p w14:paraId="7E068BEB" w14:textId="77777777" w:rsidR="00816F8C" w:rsidRDefault="00816F8C" w:rsidP="008B0A46">
            <w:pPr>
              <w:ind w:left="175"/>
            </w:pPr>
            <w:r>
              <w:t>по финансово-экономическим вопросам</w:t>
            </w:r>
          </w:p>
        </w:tc>
        <w:tc>
          <w:tcPr>
            <w:tcW w:w="2667" w:type="dxa"/>
          </w:tcPr>
          <w:p w14:paraId="5C32BBBE" w14:textId="77777777" w:rsidR="00816F8C" w:rsidRDefault="00816F8C" w:rsidP="008B0A46">
            <w:pPr>
              <w:ind w:left="-284"/>
              <w:jc w:val="both"/>
            </w:pPr>
          </w:p>
          <w:p w14:paraId="21594E27" w14:textId="77777777" w:rsidR="00816F8C" w:rsidRDefault="00816F8C" w:rsidP="008B0A46">
            <w:pPr>
              <w:ind w:left="-284"/>
              <w:jc w:val="right"/>
            </w:pPr>
            <w:r>
              <w:t xml:space="preserve">Н.З. </w:t>
            </w:r>
            <w:proofErr w:type="spellStart"/>
            <w:r>
              <w:t>Савокина</w:t>
            </w:r>
            <w:proofErr w:type="spellEnd"/>
          </w:p>
        </w:tc>
      </w:tr>
      <w:tr w:rsidR="00816F8C" w14:paraId="7A5B8125" w14:textId="77777777" w:rsidTr="0030583F">
        <w:tc>
          <w:tcPr>
            <w:tcW w:w="6972" w:type="dxa"/>
          </w:tcPr>
          <w:p w14:paraId="04884277" w14:textId="77777777" w:rsidR="00816F8C" w:rsidRDefault="00816F8C" w:rsidP="008B0A46">
            <w:pPr>
              <w:ind w:left="-284"/>
              <w:jc w:val="both"/>
            </w:pPr>
          </w:p>
          <w:p w14:paraId="7A6A8E3E" w14:textId="77777777" w:rsidR="00816F8C" w:rsidRDefault="00816F8C" w:rsidP="008B0A46">
            <w:pPr>
              <w:ind w:left="-284"/>
              <w:jc w:val="both"/>
            </w:pPr>
          </w:p>
        </w:tc>
        <w:tc>
          <w:tcPr>
            <w:tcW w:w="2667" w:type="dxa"/>
          </w:tcPr>
          <w:p w14:paraId="64DFD782" w14:textId="77777777" w:rsidR="00816F8C" w:rsidRDefault="00816F8C" w:rsidP="008B0A46">
            <w:pPr>
              <w:ind w:left="-284"/>
              <w:jc w:val="both"/>
            </w:pPr>
          </w:p>
        </w:tc>
      </w:tr>
      <w:tr w:rsidR="00816F8C" w14:paraId="488967D1" w14:textId="77777777" w:rsidTr="0030583F">
        <w:tc>
          <w:tcPr>
            <w:tcW w:w="6972" w:type="dxa"/>
          </w:tcPr>
          <w:p w14:paraId="2376705D" w14:textId="77777777" w:rsidR="00816F8C" w:rsidRDefault="00816F8C" w:rsidP="008B0A46">
            <w:pPr>
              <w:ind w:left="175"/>
              <w:jc w:val="both"/>
            </w:pPr>
            <w:r>
              <w:t xml:space="preserve">Руководитель юридического отдела </w:t>
            </w:r>
          </w:p>
          <w:p w14:paraId="11C16672" w14:textId="77777777" w:rsidR="00816F8C" w:rsidRDefault="00816F8C" w:rsidP="008B0A46">
            <w:pPr>
              <w:ind w:left="175"/>
              <w:jc w:val="both"/>
            </w:pPr>
            <w:r>
              <w:t>администрации ЗАТО Озерный</w:t>
            </w:r>
          </w:p>
        </w:tc>
        <w:tc>
          <w:tcPr>
            <w:tcW w:w="2667" w:type="dxa"/>
          </w:tcPr>
          <w:p w14:paraId="4383E1E8" w14:textId="77777777" w:rsidR="00816F8C" w:rsidRDefault="00816F8C" w:rsidP="008B0A46">
            <w:pPr>
              <w:ind w:left="-284"/>
              <w:jc w:val="both"/>
            </w:pPr>
          </w:p>
          <w:p w14:paraId="357E477D" w14:textId="77777777" w:rsidR="00816F8C" w:rsidRDefault="00816F8C" w:rsidP="008B0A46">
            <w:pPr>
              <w:ind w:left="-284"/>
              <w:jc w:val="right"/>
            </w:pPr>
            <w:r>
              <w:t xml:space="preserve">Н.В. </w:t>
            </w:r>
            <w:proofErr w:type="spellStart"/>
            <w:r>
              <w:t>Чувашова</w:t>
            </w:r>
            <w:proofErr w:type="spellEnd"/>
          </w:p>
        </w:tc>
      </w:tr>
    </w:tbl>
    <w:p w14:paraId="5A609BDC" w14:textId="77777777" w:rsidR="00816F8C" w:rsidRDefault="00816F8C" w:rsidP="00816F8C">
      <w:pPr>
        <w:ind w:left="-567"/>
        <w:jc w:val="both"/>
      </w:pPr>
    </w:p>
    <w:p w14:paraId="47482615" w14:textId="77777777" w:rsidR="00816F8C" w:rsidRDefault="00816F8C" w:rsidP="00816F8C">
      <w:pPr>
        <w:ind w:left="-567"/>
        <w:jc w:val="both"/>
      </w:pPr>
    </w:p>
    <w:p w14:paraId="35E9C155" w14:textId="77777777" w:rsidR="00816F8C" w:rsidRDefault="00816F8C" w:rsidP="00816F8C">
      <w:pPr>
        <w:ind w:left="-567"/>
        <w:jc w:val="both"/>
      </w:pPr>
    </w:p>
    <w:p w14:paraId="63AA9B37" w14:textId="77777777" w:rsidR="00816F8C" w:rsidRDefault="00816F8C" w:rsidP="00816F8C">
      <w:pPr>
        <w:ind w:left="-567"/>
        <w:jc w:val="both"/>
      </w:pPr>
    </w:p>
    <w:p w14:paraId="231175CF" w14:textId="77777777" w:rsidR="00816F8C" w:rsidRDefault="00816F8C" w:rsidP="00816F8C">
      <w:pPr>
        <w:ind w:left="-567"/>
        <w:jc w:val="both"/>
      </w:pPr>
    </w:p>
    <w:p w14:paraId="6FE13E18" w14:textId="77777777" w:rsidR="00816F8C" w:rsidRDefault="00816F8C" w:rsidP="00816F8C">
      <w:pPr>
        <w:ind w:left="-567"/>
        <w:jc w:val="both"/>
      </w:pPr>
    </w:p>
    <w:p w14:paraId="2F180BE4" w14:textId="77777777" w:rsidR="00816F8C" w:rsidRDefault="00CD207B" w:rsidP="008B0A46">
      <w:pPr>
        <w:ind w:left="-426"/>
        <w:jc w:val="both"/>
      </w:pPr>
      <w:r>
        <w:t xml:space="preserve">   </w:t>
      </w:r>
      <w:r w:rsidR="00816F8C">
        <w:t>Рассылка: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836"/>
        <w:gridCol w:w="1134"/>
      </w:tblGrid>
      <w:tr w:rsidR="00816F8C" w14:paraId="4EE10C99" w14:textId="77777777" w:rsidTr="00406687">
        <w:tc>
          <w:tcPr>
            <w:tcW w:w="2836" w:type="dxa"/>
          </w:tcPr>
          <w:p w14:paraId="488CF654" w14:textId="77777777" w:rsidR="00816F8C" w:rsidRDefault="00816F8C" w:rsidP="000955B4">
            <w:pPr>
              <w:jc w:val="both"/>
            </w:pPr>
            <w:r>
              <w:t>В дело</w:t>
            </w:r>
          </w:p>
        </w:tc>
        <w:tc>
          <w:tcPr>
            <w:tcW w:w="1134" w:type="dxa"/>
          </w:tcPr>
          <w:p w14:paraId="62D2DFD0" w14:textId="77777777" w:rsidR="00816F8C" w:rsidRDefault="00816F8C" w:rsidP="000955B4">
            <w:pPr>
              <w:jc w:val="both"/>
            </w:pPr>
            <w:r>
              <w:t>– 1</w:t>
            </w:r>
          </w:p>
        </w:tc>
      </w:tr>
      <w:tr w:rsidR="00816F8C" w14:paraId="28B968F8" w14:textId="77777777" w:rsidTr="00406687">
        <w:tc>
          <w:tcPr>
            <w:tcW w:w="2836" w:type="dxa"/>
          </w:tcPr>
          <w:p w14:paraId="2AAD21D9" w14:textId="77777777" w:rsidR="00816F8C" w:rsidRDefault="00816F8C" w:rsidP="000955B4">
            <w:pPr>
              <w:jc w:val="both"/>
            </w:pPr>
            <w:r>
              <w:t xml:space="preserve">финансовый отдел      </w:t>
            </w:r>
          </w:p>
        </w:tc>
        <w:tc>
          <w:tcPr>
            <w:tcW w:w="1134" w:type="dxa"/>
          </w:tcPr>
          <w:p w14:paraId="4EF85A9F" w14:textId="77777777" w:rsidR="00816F8C" w:rsidRDefault="00816F8C" w:rsidP="000955B4">
            <w:pPr>
              <w:jc w:val="both"/>
            </w:pPr>
            <w:r>
              <w:t>– 1</w:t>
            </w:r>
          </w:p>
        </w:tc>
      </w:tr>
      <w:tr w:rsidR="00816F8C" w14:paraId="14AD931B" w14:textId="77777777" w:rsidTr="00406687">
        <w:tc>
          <w:tcPr>
            <w:tcW w:w="2836" w:type="dxa"/>
          </w:tcPr>
          <w:p w14:paraId="6BFCB873" w14:textId="77777777" w:rsidR="00816F8C" w:rsidRDefault="00816F8C" w:rsidP="000955B4">
            <w:pPr>
              <w:jc w:val="both"/>
            </w:pPr>
            <w:r>
              <w:t xml:space="preserve">юридический отдел    </w:t>
            </w:r>
          </w:p>
        </w:tc>
        <w:tc>
          <w:tcPr>
            <w:tcW w:w="1134" w:type="dxa"/>
          </w:tcPr>
          <w:p w14:paraId="593D031F" w14:textId="77777777" w:rsidR="00816F8C" w:rsidRDefault="00816F8C" w:rsidP="000955B4">
            <w:pPr>
              <w:jc w:val="both"/>
            </w:pPr>
            <w:r>
              <w:t>– 1</w:t>
            </w:r>
          </w:p>
        </w:tc>
      </w:tr>
      <w:tr w:rsidR="00816F8C" w14:paraId="4656F1FF" w14:textId="77777777" w:rsidTr="00406687">
        <w:tc>
          <w:tcPr>
            <w:tcW w:w="2836" w:type="dxa"/>
          </w:tcPr>
          <w:p w14:paraId="61F13A4A" w14:textId="77777777" w:rsidR="00816F8C" w:rsidRDefault="00816F8C" w:rsidP="000955B4">
            <w:pPr>
              <w:jc w:val="both"/>
            </w:pPr>
            <w:r>
              <w:t xml:space="preserve">отдел образования      </w:t>
            </w:r>
          </w:p>
        </w:tc>
        <w:tc>
          <w:tcPr>
            <w:tcW w:w="1134" w:type="dxa"/>
          </w:tcPr>
          <w:p w14:paraId="7E560DA8" w14:textId="77777777" w:rsidR="00816F8C" w:rsidRDefault="00816F8C" w:rsidP="000955B4">
            <w:pPr>
              <w:jc w:val="both"/>
            </w:pPr>
            <w:r>
              <w:t>– 2</w:t>
            </w:r>
          </w:p>
        </w:tc>
      </w:tr>
      <w:tr w:rsidR="00816F8C" w14:paraId="32FFCA9C" w14:textId="77777777" w:rsidTr="00406687">
        <w:tc>
          <w:tcPr>
            <w:tcW w:w="2836" w:type="dxa"/>
          </w:tcPr>
          <w:p w14:paraId="108EA92B" w14:textId="77777777" w:rsidR="00816F8C" w:rsidRDefault="00816F8C" w:rsidP="000955B4">
            <w:pPr>
              <w:jc w:val="both"/>
            </w:pPr>
            <w:r>
              <w:t xml:space="preserve">Итого:                          </w:t>
            </w:r>
          </w:p>
        </w:tc>
        <w:tc>
          <w:tcPr>
            <w:tcW w:w="1134" w:type="dxa"/>
          </w:tcPr>
          <w:p w14:paraId="4BFC8ED1" w14:textId="77777777" w:rsidR="00816F8C" w:rsidRDefault="00816F8C" w:rsidP="000955B4">
            <w:pPr>
              <w:jc w:val="both"/>
            </w:pPr>
            <w:r>
              <w:t>– 5 экз.</w:t>
            </w:r>
          </w:p>
        </w:tc>
      </w:tr>
    </w:tbl>
    <w:p w14:paraId="1A0C7E9E" w14:textId="77777777" w:rsidR="00816F8C" w:rsidRDefault="00816F8C" w:rsidP="00816F8C">
      <w:pPr>
        <w:ind w:left="-567"/>
        <w:jc w:val="both"/>
      </w:pPr>
    </w:p>
    <w:p w14:paraId="6C6232DC" w14:textId="77777777" w:rsidR="00816F8C" w:rsidRDefault="00816F8C" w:rsidP="00816F8C">
      <w:pPr>
        <w:ind w:left="-567"/>
        <w:jc w:val="both"/>
      </w:pPr>
    </w:p>
    <w:p w14:paraId="0E461C5C" w14:textId="77777777" w:rsidR="00816F8C" w:rsidRDefault="00816F8C" w:rsidP="00816F8C">
      <w:pPr>
        <w:ind w:left="-567"/>
        <w:jc w:val="both"/>
      </w:pPr>
    </w:p>
    <w:p w14:paraId="32BAA168" w14:textId="77777777" w:rsidR="00816F8C" w:rsidRDefault="00816F8C" w:rsidP="00816F8C">
      <w:pPr>
        <w:ind w:left="-567"/>
        <w:jc w:val="both"/>
      </w:pPr>
    </w:p>
    <w:p w14:paraId="3CCEDE29" w14:textId="77777777" w:rsidR="00816F8C" w:rsidRDefault="00816F8C" w:rsidP="00816F8C">
      <w:pPr>
        <w:ind w:left="-567"/>
        <w:jc w:val="both"/>
      </w:pPr>
    </w:p>
    <w:p w14:paraId="672D9A64" w14:textId="77777777" w:rsidR="00816F8C" w:rsidRDefault="00816F8C" w:rsidP="00816F8C">
      <w:pPr>
        <w:ind w:left="-567"/>
        <w:jc w:val="both"/>
      </w:pPr>
    </w:p>
    <w:p w14:paraId="5B88E3D0" w14:textId="77777777" w:rsidR="00816F8C" w:rsidRDefault="00816F8C" w:rsidP="00816F8C">
      <w:pPr>
        <w:ind w:left="-567"/>
        <w:jc w:val="both"/>
      </w:pPr>
    </w:p>
    <w:p w14:paraId="2D989B93" w14:textId="77777777" w:rsidR="007D554E" w:rsidRDefault="007D554E" w:rsidP="00816F8C">
      <w:pPr>
        <w:ind w:left="-567"/>
        <w:jc w:val="both"/>
      </w:pPr>
    </w:p>
    <w:p w14:paraId="5295174A" w14:textId="77777777" w:rsidR="007D554E" w:rsidRDefault="007D554E" w:rsidP="00816F8C">
      <w:pPr>
        <w:ind w:left="-567"/>
        <w:jc w:val="both"/>
      </w:pPr>
    </w:p>
    <w:p w14:paraId="3CAB5743" w14:textId="77777777" w:rsidR="007D554E" w:rsidRDefault="007D554E" w:rsidP="00816F8C">
      <w:pPr>
        <w:ind w:left="-567"/>
        <w:jc w:val="both"/>
      </w:pPr>
    </w:p>
    <w:p w14:paraId="143F75F7" w14:textId="77777777" w:rsidR="007D554E" w:rsidRDefault="007D554E" w:rsidP="00816F8C">
      <w:pPr>
        <w:ind w:left="-567"/>
        <w:jc w:val="both"/>
      </w:pPr>
    </w:p>
    <w:p w14:paraId="619D494A" w14:textId="7E299875" w:rsidR="007D554E" w:rsidRDefault="007D554E" w:rsidP="00816F8C">
      <w:pPr>
        <w:ind w:left="-567"/>
        <w:jc w:val="both"/>
      </w:pPr>
    </w:p>
    <w:p w14:paraId="1CCAA98E" w14:textId="7F4F6C42" w:rsidR="002F06EA" w:rsidRDefault="002F06EA" w:rsidP="00816F8C">
      <w:pPr>
        <w:ind w:left="-567"/>
        <w:jc w:val="both"/>
      </w:pPr>
    </w:p>
    <w:p w14:paraId="247CE1C0" w14:textId="5E7B48D5" w:rsidR="002F06EA" w:rsidRDefault="002F06EA" w:rsidP="00816F8C">
      <w:pPr>
        <w:ind w:left="-567"/>
        <w:jc w:val="both"/>
      </w:pPr>
    </w:p>
    <w:p w14:paraId="3AA5FFBA" w14:textId="77777777" w:rsidR="002F06EA" w:rsidRDefault="002F06EA" w:rsidP="00816F8C">
      <w:pPr>
        <w:ind w:left="-567"/>
        <w:jc w:val="both"/>
      </w:pPr>
    </w:p>
    <w:p w14:paraId="6A117D70" w14:textId="77777777" w:rsidR="007D554E" w:rsidRDefault="007D554E" w:rsidP="00816F8C">
      <w:pPr>
        <w:ind w:left="-567"/>
        <w:jc w:val="both"/>
      </w:pPr>
    </w:p>
    <w:p w14:paraId="13AC551A" w14:textId="6CBC9C2C" w:rsidR="00096E38" w:rsidRDefault="00816F8C" w:rsidP="00816F8C">
      <w:pPr>
        <w:ind w:left="-567"/>
        <w:jc w:val="both"/>
        <w:rPr>
          <w:sz w:val="24"/>
        </w:rPr>
      </w:pPr>
      <w:r w:rsidRPr="000B5651">
        <w:rPr>
          <w:sz w:val="24"/>
        </w:rPr>
        <w:t>Исполнитель</w:t>
      </w:r>
      <w:r>
        <w:rPr>
          <w:sz w:val="24"/>
        </w:rPr>
        <w:t>:</w:t>
      </w:r>
      <w:r w:rsidRPr="000B5651">
        <w:rPr>
          <w:sz w:val="24"/>
        </w:rPr>
        <w:t xml:space="preserve"> Л</w:t>
      </w:r>
      <w:r>
        <w:rPr>
          <w:sz w:val="24"/>
        </w:rPr>
        <w:t xml:space="preserve">юдмила </w:t>
      </w:r>
      <w:r w:rsidRPr="000B5651">
        <w:rPr>
          <w:sz w:val="24"/>
        </w:rPr>
        <w:t>А</w:t>
      </w:r>
      <w:r>
        <w:rPr>
          <w:sz w:val="24"/>
        </w:rPr>
        <w:t>лександровна</w:t>
      </w:r>
      <w:r w:rsidRPr="000B5651">
        <w:rPr>
          <w:sz w:val="24"/>
        </w:rPr>
        <w:t xml:space="preserve"> </w:t>
      </w:r>
      <w:proofErr w:type="spellStart"/>
      <w:r w:rsidRPr="000B5651">
        <w:rPr>
          <w:sz w:val="24"/>
        </w:rPr>
        <w:t>Шаблатова</w:t>
      </w:r>
      <w:proofErr w:type="spellEnd"/>
      <w:r>
        <w:rPr>
          <w:sz w:val="24"/>
        </w:rPr>
        <w:t>, 4-11-59</w:t>
      </w:r>
    </w:p>
    <w:sectPr w:rsidR="00096E38" w:rsidSect="008157B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5C1"/>
    <w:multiLevelType w:val="singleLevel"/>
    <w:tmpl w:val="8D78D448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B07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828F2"/>
    <w:multiLevelType w:val="hybridMultilevel"/>
    <w:tmpl w:val="41EA355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2D29"/>
    <w:multiLevelType w:val="hybridMultilevel"/>
    <w:tmpl w:val="5024CC1A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8121A2"/>
    <w:multiLevelType w:val="hybridMultilevel"/>
    <w:tmpl w:val="029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476F"/>
    <w:multiLevelType w:val="multilevel"/>
    <w:tmpl w:val="A350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1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1B7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9B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F4384A"/>
    <w:multiLevelType w:val="hybridMultilevel"/>
    <w:tmpl w:val="6F440A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B9439AC"/>
    <w:multiLevelType w:val="hybridMultilevel"/>
    <w:tmpl w:val="5A2A90F6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5F4F"/>
    <w:multiLevelType w:val="hybridMultilevel"/>
    <w:tmpl w:val="4B403390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 w15:restartNumberingAfterBreak="0">
    <w:nsid w:val="580158A9"/>
    <w:multiLevelType w:val="multilevel"/>
    <w:tmpl w:val="021A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9F62A9"/>
    <w:multiLevelType w:val="hybridMultilevel"/>
    <w:tmpl w:val="60F046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736064"/>
    <w:multiLevelType w:val="hybridMultilevel"/>
    <w:tmpl w:val="64A0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2119C"/>
    <w:multiLevelType w:val="hybridMultilevel"/>
    <w:tmpl w:val="CDDA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E"/>
    <w:rsid w:val="00001BFB"/>
    <w:rsid w:val="00012BFE"/>
    <w:rsid w:val="0001643B"/>
    <w:rsid w:val="000319D3"/>
    <w:rsid w:val="00036E26"/>
    <w:rsid w:val="0004657B"/>
    <w:rsid w:val="000504DF"/>
    <w:rsid w:val="000955B4"/>
    <w:rsid w:val="00096E38"/>
    <w:rsid w:val="000B7FBA"/>
    <w:rsid w:val="000D51A3"/>
    <w:rsid w:val="000F15DF"/>
    <w:rsid w:val="00103E41"/>
    <w:rsid w:val="001045A3"/>
    <w:rsid w:val="00115781"/>
    <w:rsid w:val="0012593A"/>
    <w:rsid w:val="001373C8"/>
    <w:rsid w:val="00167B85"/>
    <w:rsid w:val="001863C4"/>
    <w:rsid w:val="001A0B22"/>
    <w:rsid w:val="001B7F1E"/>
    <w:rsid w:val="001D2A6C"/>
    <w:rsid w:val="001E64BA"/>
    <w:rsid w:val="001F613A"/>
    <w:rsid w:val="002065E3"/>
    <w:rsid w:val="00220F7B"/>
    <w:rsid w:val="002216BA"/>
    <w:rsid w:val="00222C77"/>
    <w:rsid w:val="0022634E"/>
    <w:rsid w:val="0026671A"/>
    <w:rsid w:val="00275F5D"/>
    <w:rsid w:val="00276D63"/>
    <w:rsid w:val="00281826"/>
    <w:rsid w:val="00284888"/>
    <w:rsid w:val="002A372F"/>
    <w:rsid w:val="002B07E6"/>
    <w:rsid w:val="002C7662"/>
    <w:rsid w:val="002D764A"/>
    <w:rsid w:val="002D7782"/>
    <w:rsid w:val="002E2883"/>
    <w:rsid w:val="002F0677"/>
    <w:rsid w:val="002F06EA"/>
    <w:rsid w:val="002F1D75"/>
    <w:rsid w:val="0030583F"/>
    <w:rsid w:val="00311996"/>
    <w:rsid w:val="003152FA"/>
    <w:rsid w:val="0032792C"/>
    <w:rsid w:val="00357106"/>
    <w:rsid w:val="00357760"/>
    <w:rsid w:val="003649C5"/>
    <w:rsid w:val="003727FE"/>
    <w:rsid w:val="0037510D"/>
    <w:rsid w:val="00376128"/>
    <w:rsid w:val="003809F5"/>
    <w:rsid w:val="003853E7"/>
    <w:rsid w:val="00397CE8"/>
    <w:rsid w:val="00397E0C"/>
    <w:rsid w:val="003C4990"/>
    <w:rsid w:val="003E7EFD"/>
    <w:rsid w:val="003F271F"/>
    <w:rsid w:val="00406687"/>
    <w:rsid w:val="00414B4B"/>
    <w:rsid w:val="004305DA"/>
    <w:rsid w:val="00442FCF"/>
    <w:rsid w:val="0046517C"/>
    <w:rsid w:val="00467B34"/>
    <w:rsid w:val="00497203"/>
    <w:rsid w:val="004D29BC"/>
    <w:rsid w:val="004E4943"/>
    <w:rsid w:val="00507481"/>
    <w:rsid w:val="00540F95"/>
    <w:rsid w:val="00585B77"/>
    <w:rsid w:val="005A1BD7"/>
    <w:rsid w:val="005E708E"/>
    <w:rsid w:val="005F7F38"/>
    <w:rsid w:val="006224CD"/>
    <w:rsid w:val="00681AFC"/>
    <w:rsid w:val="006909E3"/>
    <w:rsid w:val="006A4644"/>
    <w:rsid w:val="006B6636"/>
    <w:rsid w:val="006C1AF1"/>
    <w:rsid w:val="006C2A0B"/>
    <w:rsid w:val="006F3858"/>
    <w:rsid w:val="006F4C38"/>
    <w:rsid w:val="00760619"/>
    <w:rsid w:val="00794FB0"/>
    <w:rsid w:val="007A7281"/>
    <w:rsid w:val="007B1011"/>
    <w:rsid w:val="007C3428"/>
    <w:rsid w:val="007C4622"/>
    <w:rsid w:val="007C7249"/>
    <w:rsid w:val="007D1C39"/>
    <w:rsid w:val="007D554E"/>
    <w:rsid w:val="007E5F00"/>
    <w:rsid w:val="007F0A92"/>
    <w:rsid w:val="008108BA"/>
    <w:rsid w:val="008157BD"/>
    <w:rsid w:val="00815AE9"/>
    <w:rsid w:val="00816F8C"/>
    <w:rsid w:val="008462B1"/>
    <w:rsid w:val="00847972"/>
    <w:rsid w:val="00871EA1"/>
    <w:rsid w:val="00886FFA"/>
    <w:rsid w:val="00887D98"/>
    <w:rsid w:val="008A11FD"/>
    <w:rsid w:val="008B0A46"/>
    <w:rsid w:val="008B1A08"/>
    <w:rsid w:val="008F350A"/>
    <w:rsid w:val="00910CF2"/>
    <w:rsid w:val="00913EA1"/>
    <w:rsid w:val="00933E01"/>
    <w:rsid w:val="0093458A"/>
    <w:rsid w:val="00955A1C"/>
    <w:rsid w:val="00962F04"/>
    <w:rsid w:val="009A358C"/>
    <w:rsid w:val="009A5545"/>
    <w:rsid w:val="009C6C32"/>
    <w:rsid w:val="009E28B3"/>
    <w:rsid w:val="009F3B61"/>
    <w:rsid w:val="009F588C"/>
    <w:rsid w:val="00A07C7E"/>
    <w:rsid w:val="00A14FC8"/>
    <w:rsid w:val="00A162F7"/>
    <w:rsid w:val="00A51AE1"/>
    <w:rsid w:val="00A535E0"/>
    <w:rsid w:val="00A75DBE"/>
    <w:rsid w:val="00A82314"/>
    <w:rsid w:val="00A93E23"/>
    <w:rsid w:val="00A94AA7"/>
    <w:rsid w:val="00AA708B"/>
    <w:rsid w:val="00AA79B1"/>
    <w:rsid w:val="00AC6029"/>
    <w:rsid w:val="00AD1E02"/>
    <w:rsid w:val="00AE2259"/>
    <w:rsid w:val="00B047EC"/>
    <w:rsid w:val="00B14F78"/>
    <w:rsid w:val="00B20826"/>
    <w:rsid w:val="00B25332"/>
    <w:rsid w:val="00B268D0"/>
    <w:rsid w:val="00B413CE"/>
    <w:rsid w:val="00B52B31"/>
    <w:rsid w:val="00B608CB"/>
    <w:rsid w:val="00B741BF"/>
    <w:rsid w:val="00B802FA"/>
    <w:rsid w:val="00B81A3F"/>
    <w:rsid w:val="00B87224"/>
    <w:rsid w:val="00B93A5D"/>
    <w:rsid w:val="00BD11FE"/>
    <w:rsid w:val="00BD13E8"/>
    <w:rsid w:val="00BE7EF3"/>
    <w:rsid w:val="00C029EF"/>
    <w:rsid w:val="00C13D9A"/>
    <w:rsid w:val="00C26F79"/>
    <w:rsid w:val="00C70957"/>
    <w:rsid w:val="00C765DE"/>
    <w:rsid w:val="00C92ADC"/>
    <w:rsid w:val="00C9338C"/>
    <w:rsid w:val="00C956A1"/>
    <w:rsid w:val="00CA0F7E"/>
    <w:rsid w:val="00CB4A77"/>
    <w:rsid w:val="00CB67D0"/>
    <w:rsid w:val="00CB6895"/>
    <w:rsid w:val="00CC28DA"/>
    <w:rsid w:val="00CD207B"/>
    <w:rsid w:val="00CD3970"/>
    <w:rsid w:val="00CD54ED"/>
    <w:rsid w:val="00CE0418"/>
    <w:rsid w:val="00CE35E1"/>
    <w:rsid w:val="00CF4DE8"/>
    <w:rsid w:val="00D03659"/>
    <w:rsid w:val="00D15922"/>
    <w:rsid w:val="00D4510C"/>
    <w:rsid w:val="00D55408"/>
    <w:rsid w:val="00D57534"/>
    <w:rsid w:val="00D57EE3"/>
    <w:rsid w:val="00D622B1"/>
    <w:rsid w:val="00D73DDA"/>
    <w:rsid w:val="00D83180"/>
    <w:rsid w:val="00DB6D61"/>
    <w:rsid w:val="00DD5603"/>
    <w:rsid w:val="00DF1EF5"/>
    <w:rsid w:val="00E01E80"/>
    <w:rsid w:val="00E127C0"/>
    <w:rsid w:val="00E31922"/>
    <w:rsid w:val="00E45B41"/>
    <w:rsid w:val="00E67D30"/>
    <w:rsid w:val="00E7599C"/>
    <w:rsid w:val="00E95AAA"/>
    <w:rsid w:val="00E95C50"/>
    <w:rsid w:val="00EE1AD8"/>
    <w:rsid w:val="00F1400A"/>
    <w:rsid w:val="00F268AA"/>
    <w:rsid w:val="00F41276"/>
    <w:rsid w:val="00F52F44"/>
    <w:rsid w:val="00F6094D"/>
    <w:rsid w:val="00F85703"/>
    <w:rsid w:val="00F96706"/>
    <w:rsid w:val="00FA5C98"/>
    <w:rsid w:val="00FB396F"/>
    <w:rsid w:val="00FE7BC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FA59"/>
  <w15:chartTrackingRefBased/>
  <w15:docId w15:val="{FDE81398-F93D-498B-9197-42BCF3AA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CE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050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13CE"/>
    <w:pPr>
      <w:jc w:val="center"/>
    </w:pPr>
    <w:rPr>
      <w:b/>
      <w:sz w:val="48"/>
      <w:lang w:val="x-none"/>
    </w:rPr>
  </w:style>
  <w:style w:type="character" w:customStyle="1" w:styleId="a4">
    <w:name w:val="Заголовок Знак"/>
    <w:link w:val="a3"/>
    <w:rsid w:val="00B413C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E95A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92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15922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0164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53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0504DF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E127C0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E127C0"/>
  </w:style>
  <w:style w:type="character" w:styleId="ab">
    <w:name w:val="Placeholder Text"/>
    <w:basedOn w:val="a0"/>
    <w:uiPriority w:val="99"/>
    <w:semiHidden/>
    <w:rsid w:val="00311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A1AC-A2B3-4CD9-B177-79006CBE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Отдел образования ЗАТО Озерный</cp:lastModifiedBy>
  <cp:revision>2</cp:revision>
  <cp:lastPrinted>2022-11-30T12:55:00Z</cp:lastPrinted>
  <dcterms:created xsi:type="dcterms:W3CDTF">2024-01-10T09:03:00Z</dcterms:created>
  <dcterms:modified xsi:type="dcterms:W3CDTF">2024-01-10T09:03:00Z</dcterms:modified>
</cp:coreProperties>
</file>